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7F84" w14:textId="2A836578" w:rsidR="00595610" w:rsidRDefault="008A339D" w:rsidP="00595610">
      <w:pPr>
        <w:pStyle w:val="Heading1"/>
      </w:pPr>
      <w:r>
        <w:t xml:space="preserve">How to Use New Worker </w:t>
      </w:r>
      <w:r w:rsidR="003A1071">
        <w:t>Profile</w:t>
      </w:r>
      <w:r>
        <w:t xml:space="preserve"> Information</w:t>
      </w:r>
    </w:p>
    <w:p w14:paraId="5456ABB8" w14:textId="1C06920E" w:rsidR="00942734" w:rsidRDefault="00942734" w:rsidP="00942734"/>
    <w:p w14:paraId="431DDF41" w14:textId="4D23FDD8" w:rsidR="00942734" w:rsidRDefault="008A339D" w:rsidP="00942734">
      <w:r>
        <w:t xml:space="preserve">The value in </w:t>
      </w:r>
      <w:r w:rsidR="001A409D">
        <w:t xml:space="preserve">gathering assessment information lies in what we do with it. The purpose of collecting a new worker intake assessment is to create a personalized new worker training </w:t>
      </w:r>
      <w:r w:rsidR="00DD4F04">
        <w:t>experience</w:t>
      </w:r>
      <w:r w:rsidR="001A409D">
        <w:t xml:space="preserve"> for each learner. </w:t>
      </w:r>
    </w:p>
    <w:p w14:paraId="51CC219A" w14:textId="77777777" w:rsidR="00E63B35" w:rsidRDefault="00E63B35" w:rsidP="00942734"/>
    <w:p w14:paraId="7FDF7119" w14:textId="3A02CFA8" w:rsidR="00E63B35" w:rsidRDefault="00E63B35" w:rsidP="00942734"/>
    <w:p w14:paraId="6733CE17" w14:textId="1F31EDA3" w:rsidR="00E757ED" w:rsidRPr="00E757ED" w:rsidRDefault="00E63B35" w:rsidP="00E63B35">
      <w:pPr>
        <w:pStyle w:val="Heading4"/>
      </w:pPr>
      <w:r>
        <w:t>Years of Case Management Experience: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7FEE" w14:paraId="5731DC11" w14:textId="77777777" w:rsidTr="008D2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B21FE9" w14:textId="723B5400" w:rsidR="00EB7FEE" w:rsidRDefault="008D2B05" w:rsidP="008D2B05">
            <w:pPr>
              <w:jc w:val="center"/>
            </w:pPr>
            <w:r>
              <w:t>If a New Worker Answers</w:t>
            </w:r>
          </w:p>
        </w:tc>
        <w:tc>
          <w:tcPr>
            <w:tcW w:w="4675" w:type="dxa"/>
          </w:tcPr>
          <w:p w14:paraId="657F1412" w14:textId="69126A0D" w:rsidR="00EB7FEE" w:rsidRDefault="008D2B05" w:rsidP="008D2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 This</w:t>
            </w:r>
          </w:p>
        </w:tc>
      </w:tr>
      <w:tr w:rsidR="00EB7FEE" w14:paraId="4365F520" w14:textId="77777777" w:rsidTr="008D2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ED456BD" w14:textId="441E7F56" w:rsidR="00EB7FEE" w:rsidRPr="00E63B35" w:rsidRDefault="00E63B35" w:rsidP="00E63B35">
            <w:pPr>
              <w:pStyle w:val="ListParagraph"/>
              <w:numPr>
                <w:ilvl w:val="0"/>
                <w:numId w:val="6"/>
              </w:numPr>
            </w:pPr>
            <w:r>
              <w:t>None</w:t>
            </w:r>
          </w:p>
        </w:tc>
        <w:tc>
          <w:tcPr>
            <w:tcW w:w="4675" w:type="dxa"/>
          </w:tcPr>
          <w:p w14:paraId="23104CFB" w14:textId="34D8DD39" w:rsidR="00EB7FEE" w:rsidRDefault="008E2732" w:rsidP="00AC4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 to refer to Empathy CBT</w:t>
            </w:r>
          </w:p>
        </w:tc>
      </w:tr>
      <w:tr w:rsidR="00EB7FEE" w14:paraId="380949D0" w14:textId="77777777" w:rsidTr="008D2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79B274" w14:textId="24140C45" w:rsidR="00EB7FEE" w:rsidRPr="008E2732" w:rsidRDefault="008E2732" w:rsidP="008E2732">
            <w:pPr>
              <w:pStyle w:val="ListParagraph"/>
              <w:numPr>
                <w:ilvl w:val="0"/>
                <w:numId w:val="6"/>
              </w:numPr>
            </w:pPr>
            <w:r>
              <w:t>Less than 2 years</w:t>
            </w:r>
          </w:p>
        </w:tc>
        <w:tc>
          <w:tcPr>
            <w:tcW w:w="4675" w:type="dxa"/>
          </w:tcPr>
          <w:p w14:paraId="0CBFE037" w14:textId="557BB9B5" w:rsidR="00EB7FEE" w:rsidRDefault="008E2732" w:rsidP="00AC4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Recommended to refer to Empathy CBT</w:t>
            </w:r>
          </w:p>
        </w:tc>
      </w:tr>
      <w:tr w:rsidR="00EB7FEE" w14:paraId="05064635" w14:textId="77777777" w:rsidTr="008D2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61945E" w14:textId="0DE24295" w:rsidR="00EB7FEE" w:rsidRPr="008E2732" w:rsidRDefault="008E2732" w:rsidP="008E2732">
            <w:pPr>
              <w:pStyle w:val="ListParagraph"/>
              <w:numPr>
                <w:ilvl w:val="0"/>
                <w:numId w:val="6"/>
              </w:numPr>
            </w:pPr>
            <w:r>
              <w:t>2 – 5 years</w:t>
            </w:r>
          </w:p>
        </w:tc>
        <w:tc>
          <w:tcPr>
            <w:tcW w:w="4675" w:type="dxa"/>
          </w:tcPr>
          <w:p w14:paraId="5585B1E3" w14:textId="32F65FEB" w:rsidR="00EB7FEE" w:rsidRDefault="00422177" w:rsidP="00AC4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Optional to refer to Empathy CBT based on new worker’s comfort level</w:t>
            </w:r>
          </w:p>
        </w:tc>
      </w:tr>
      <w:tr w:rsidR="00EB7FEE" w14:paraId="3A6F7CEB" w14:textId="77777777" w:rsidTr="008D2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CC01294" w14:textId="63FDBAA4" w:rsidR="00EB7FEE" w:rsidRPr="00422177" w:rsidRDefault="00422177" w:rsidP="00422177">
            <w:pPr>
              <w:pStyle w:val="ListParagraph"/>
              <w:numPr>
                <w:ilvl w:val="0"/>
                <w:numId w:val="6"/>
              </w:numPr>
            </w:pPr>
            <w:r>
              <w:t>5+ years</w:t>
            </w:r>
          </w:p>
        </w:tc>
        <w:tc>
          <w:tcPr>
            <w:tcW w:w="4675" w:type="dxa"/>
          </w:tcPr>
          <w:p w14:paraId="4F95A1DD" w14:textId="7BE38ADD" w:rsidR="00EB7FEE" w:rsidRDefault="00422177" w:rsidP="00AC4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Empathy CBT only if new worker requests a resource</w:t>
            </w:r>
          </w:p>
        </w:tc>
      </w:tr>
    </w:tbl>
    <w:p w14:paraId="71C3DB54" w14:textId="63EB9E96" w:rsidR="00AC44C3" w:rsidRDefault="00AC44C3" w:rsidP="00AC44C3"/>
    <w:p w14:paraId="612FC0EC" w14:textId="0009152D" w:rsidR="0035752F" w:rsidRDefault="0035752F" w:rsidP="00AC44C3"/>
    <w:p w14:paraId="777E00FD" w14:textId="3DC3092A" w:rsidR="0035752F" w:rsidRDefault="0035752F" w:rsidP="0035752F">
      <w:pPr>
        <w:pStyle w:val="Heading4"/>
      </w:pPr>
      <w:r>
        <w:t>Years of Experience in Wisconsin Works or Other TANF Programs: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752F" w14:paraId="71DFB4CA" w14:textId="77777777" w:rsidTr="00357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D8D6FCA" w14:textId="0067C204" w:rsidR="0035752F" w:rsidRDefault="0035752F" w:rsidP="0035752F">
            <w:pPr>
              <w:jc w:val="center"/>
            </w:pPr>
            <w:r>
              <w:t>If a New Worker Answers</w:t>
            </w:r>
          </w:p>
        </w:tc>
        <w:tc>
          <w:tcPr>
            <w:tcW w:w="4675" w:type="dxa"/>
          </w:tcPr>
          <w:p w14:paraId="76067C69" w14:textId="5FC7E52D" w:rsidR="0035752F" w:rsidRDefault="003C13CB" w:rsidP="003C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 This</w:t>
            </w:r>
            <w:r w:rsidR="00FD1696">
              <w:t xml:space="preserve"> After the New Worker Completes the Policy and Process Introduction CBT</w:t>
            </w:r>
          </w:p>
        </w:tc>
      </w:tr>
      <w:tr w:rsidR="0035752F" w14:paraId="312E9C12" w14:textId="77777777" w:rsidTr="00357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E2791E9" w14:textId="2F3B6F3A" w:rsidR="0035752F" w:rsidRPr="003C13CB" w:rsidRDefault="003C13CB" w:rsidP="003C13CB">
            <w:pPr>
              <w:pStyle w:val="ListParagraph"/>
              <w:numPr>
                <w:ilvl w:val="0"/>
                <w:numId w:val="7"/>
              </w:numPr>
            </w:pPr>
            <w:r>
              <w:t>None</w:t>
            </w:r>
          </w:p>
        </w:tc>
        <w:tc>
          <w:tcPr>
            <w:tcW w:w="4675" w:type="dxa"/>
          </w:tcPr>
          <w:p w14:paraId="3F155A1B" w14:textId="568850DB" w:rsidR="0035752F" w:rsidRDefault="009D59C1" w:rsidP="00357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 to have a conversation with the new worker, asking what questions the new worker has regarding the W-2 program as a whole</w:t>
            </w:r>
          </w:p>
        </w:tc>
      </w:tr>
      <w:tr w:rsidR="0035752F" w14:paraId="3AF85DCE" w14:textId="77777777" w:rsidTr="00357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4262558" w14:textId="67EBA067" w:rsidR="0035752F" w:rsidRPr="009D59C1" w:rsidRDefault="009D59C1" w:rsidP="009D59C1">
            <w:pPr>
              <w:pStyle w:val="ListParagraph"/>
              <w:numPr>
                <w:ilvl w:val="0"/>
                <w:numId w:val="7"/>
              </w:numPr>
            </w:pPr>
            <w:r>
              <w:t>Less than 2 years</w:t>
            </w:r>
          </w:p>
        </w:tc>
        <w:tc>
          <w:tcPr>
            <w:tcW w:w="4675" w:type="dxa"/>
          </w:tcPr>
          <w:p w14:paraId="267393C3" w14:textId="481E2EB4" w:rsidR="0035752F" w:rsidRDefault="009D59C1" w:rsidP="00357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 to have a conversation with the new worker, asking what questions the new worker has regarding the W-2 program as a whole</w:t>
            </w:r>
          </w:p>
        </w:tc>
      </w:tr>
      <w:tr w:rsidR="0035752F" w14:paraId="439D0092" w14:textId="77777777" w:rsidTr="00357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3389FD" w14:textId="1C2A5D5D" w:rsidR="0035752F" w:rsidRPr="009D59C1" w:rsidRDefault="009D59C1" w:rsidP="009D59C1">
            <w:pPr>
              <w:pStyle w:val="ListParagraph"/>
              <w:numPr>
                <w:ilvl w:val="0"/>
                <w:numId w:val="7"/>
              </w:numPr>
            </w:pPr>
            <w:r>
              <w:t>2 – 5 years</w:t>
            </w:r>
          </w:p>
        </w:tc>
        <w:tc>
          <w:tcPr>
            <w:tcW w:w="4675" w:type="dxa"/>
          </w:tcPr>
          <w:p w14:paraId="0541AD2B" w14:textId="1646278E" w:rsidR="0035752F" w:rsidRDefault="00E0684A" w:rsidP="00357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5752F" w14:paraId="563310EE" w14:textId="77777777" w:rsidTr="00357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2BB27C" w14:textId="5023A206" w:rsidR="0035752F" w:rsidRPr="009D59C1" w:rsidRDefault="009D59C1" w:rsidP="009D59C1">
            <w:pPr>
              <w:pStyle w:val="ListParagraph"/>
              <w:numPr>
                <w:ilvl w:val="0"/>
                <w:numId w:val="7"/>
              </w:numPr>
            </w:pPr>
            <w:r>
              <w:t>5+ years</w:t>
            </w:r>
          </w:p>
        </w:tc>
        <w:tc>
          <w:tcPr>
            <w:tcW w:w="4675" w:type="dxa"/>
          </w:tcPr>
          <w:p w14:paraId="1C6B29E6" w14:textId="5F116A7C" w:rsidR="0035752F" w:rsidRDefault="00E0684A" w:rsidP="00357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</w:tbl>
    <w:p w14:paraId="7E436DC4" w14:textId="3433B3BA" w:rsidR="00C7463D" w:rsidRDefault="00C7463D" w:rsidP="0035752F"/>
    <w:p w14:paraId="01C2220D" w14:textId="292D31F0" w:rsidR="00AC44C3" w:rsidRDefault="00AC44C3" w:rsidP="00C7463D">
      <w:pPr>
        <w:spacing w:after="160" w:line="259" w:lineRule="auto"/>
      </w:pPr>
    </w:p>
    <w:p w14:paraId="35A288B9" w14:textId="0F3A0EA5" w:rsidR="00E0684A" w:rsidRDefault="00E0684A" w:rsidP="00E0684A">
      <w:pPr>
        <w:pStyle w:val="Heading4"/>
      </w:pPr>
      <w:r>
        <w:t>Years of Customer Service Experience: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684A" w14:paraId="47CFC963" w14:textId="77777777" w:rsidTr="00E06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E7195AA" w14:textId="30298BAB" w:rsidR="00E0684A" w:rsidRDefault="00E0684A" w:rsidP="00E0684A">
            <w:pPr>
              <w:jc w:val="center"/>
            </w:pPr>
            <w:r>
              <w:t>If a New Worker Answers</w:t>
            </w:r>
          </w:p>
        </w:tc>
        <w:tc>
          <w:tcPr>
            <w:tcW w:w="4675" w:type="dxa"/>
          </w:tcPr>
          <w:p w14:paraId="76878394" w14:textId="2B552D63" w:rsidR="00E0684A" w:rsidRDefault="00E0684A" w:rsidP="00E068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 This</w:t>
            </w:r>
          </w:p>
        </w:tc>
      </w:tr>
      <w:tr w:rsidR="00E0684A" w14:paraId="26A92431" w14:textId="77777777" w:rsidTr="00E06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96DC84A" w14:textId="23D5F4B7" w:rsidR="00E0684A" w:rsidRPr="00EF36F5" w:rsidRDefault="00EF36F5" w:rsidP="00EF36F5">
            <w:pPr>
              <w:pStyle w:val="ListParagraph"/>
              <w:numPr>
                <w:ilvl w:val="0"/>
                <w:numId w:val="8"/>
              </w:numPr>
            </w:pPr>
            <w:r>
              <w:t>None</w:t>
            </w:r>
            <w:bookmarkStart w:id="0" w:name="_GoBack"/>
            <w:bookmarkEnd w:id="0"/>
          </w:p>
        </w:tc>
        <w:tc>
          <w:tcPr>
            <w:tcW w:w="4675" w:type="dxa"/>
          </w:tcPr>
          <w:p w14:paraId="7B306772" w14:textId="77777777" w:rsidR="00E0684A" w:rsidRDefault="00EF36F5" w:rsidP="00E06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Required to refer to Alison.com </w:t>
            </w:r>
            <w:r w:rsidR="00D75E6A">
              <w:t>C</w:t>
            </w:r>
            <w:r>
              <w:t xml:space="preserve">ustomer </w:t>
            </w:r>
            <w:r w:rsidR="00D75E6A">
              <w:t>S</w:t>
            </w:r>
            <w:r>
              <w:t xml:space="preserve">ervice </w:t>
            </w:r>
            <w:r w:rsidR="00D75E6A">
              <w:t>T</w:t>
            </w:r>
            <w:r>
              <w:t xml:space="preserve">raining </w:t>
            </w:r>
          </w:p>
          <w:p w14:paraId="53A972E2" w14:textId="45E19C27" w:rsidR="00C7463D" w:rsidRDefault="00C7463D" w:rsidP="00E06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84A" w14:paraId="62939363" w14:textId="77777777" w:rsidTr="00E06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1DE2858" w14:textId="3871FD5A" w:rsidR="00E0684A" w:rsidRPr="00EF36F5" w:rsidRDefault="00EF36F5" w:rsidP="00EF36F5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Less than 2 years</w:t>
            </w:r>
          </w:p>
        </w:tc>
        <w:tc>
          <w:tcPr>
            <w:tcW w:w="4675" w:type="dxa"/>
          </w:tcPr>
          <w:p w14:paraId="47292B36" w14:textId="39E205D8" w:rsidR="00E0684A" w:rsidRDefault="00D75E6A" w:rsidP="00E06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Recommended to refer to Alison.com Customer Service Training</w:t>
            </w:r>
            <w:r w:rsidR="00C7463D">
              <w:t xml:space="preserve"> </w:t>
            </w:r>
          </w:p>
          <w:p w14:paraId="02BE88D2" w14:textId="6313DBFA" w:rsidR="002D385C" w:rsidRDefault="001078EA" w:rsidP="00E06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Ask the new worker how he or she can use these transferable skills in his or her new position</w:t>
            </w:r>
          </w:p>
        </w:tc>
      </w:tr>
      <w:tr w:rsidR="00E0684A" w14:paraId="7C0125B5" w14:textId="77777777" w:rsidTr="00E06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8A3886" w14:textId="35FC7979" w:rsidR="00E0684A" w:rsidRPr="001078EA" w:rsidRDefault="001078EA" w:rsidP="001078EA">
            <w:pPr>
              <w:pStyle w:val="ListParagraph"/>
              <w:numPr>
                <w:ilvl w:val="0"/>
                <w:numId w:val="8"/>
              </w:numPr>
            </w:pPr>
            <w:r>
              <w:t>2 – 5 years</w:t>
            </w:r>
          </w:p>
        </w:tc>
        <w:tc>
          <w:tcPr>
            <w:tcW w:w="4675" w:type="dxa"/>
          </w:tcPr>
          <w:p w14:paraId="6168F662" w14:textId="77777777" w:rsidR="00E0684A" w:rsidRDefault="001078EA" w:rsidP="00E06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Optional to refer to Alison.com Customer Service Training</w:t>
            </w:r>
            <w:r w:rsidR="007A63CF">
              <w:t xml:space="preserve"> </w:t>
            </w:r>
          </w:p>
          <w:p w14:paraId="1BA74B51" w14:textId="3EF76BC9" w:rsidR="007A63CF" w:rsidRDefault="007A63CF" w:rsidP="00E06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Ask the new worker how he or she can use these transferable skills in his or her new position</w:t>
            </w:r>
          </w:p>
        </w:tc>
      </w:tr>
      <w:tr w:rsidR="00E0684A" w14:paraId="349D1BC4" w14:textId="77777777" w:rsidTr="00E06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10954D" w14:textId="31EF13FB" w:rsidR="00E0684A" w:rsidRPr="007A63CF" w:rsidRDefault="007A63CF" w:rsidP="007A63CF">
            <w:pPr>
              <w:pStyle w:val="ListParagraph"/>
              <w:numPr>
                <w:ilvl w:val="0"/>
                <w:numId w:val="8"/>
              </w:numPr>
            </w:pPr>
            <w:r>
              <w:t>5+ years</w:t>
            </w:r>
          </w:p>
        </w:tc>
        <w:tc>
          <w:tcPr>
            <w:tcW w:w="4675" w:type="dxa"/>
          </w:tcPr>
          <w:p w14:paraId="1CE298FE" w14:textId="77777777" w:rsidR="00E0684A" w:rsidRDefault="007A63CF" w:rsidP="00E06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Alison.com Customer Service Training only if new worker requests a resource</w:t>
            </w:r>
          </w:p>
          <w:p w14:paraId="3E3C9140" w14:textId="3C1411EE" w:rsidR="007A63CF" w:rsidRDefault="007A63CF" w:rsidP="00E06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Ask the new worker how he or she can use these transferable skills in his or her new position</w:t>
            </w:r>
          </w:p>
        </w:tc>
      </w:tr>
      <w:tr w:rsidR="00470083" w14:paraId="068D3EB3" w14:textId="77777777" w:rsidTr="00E06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27EF1EA" w14:textId="7667C7CA" w:rsidR="00470083" w:rsidRPr="00470083" w:rsidRDefault="00470083" w:rsidP="00470083">
            <w:r>
              <w:t>Other Related Experience</w:t>
            </w:r>
          </w:p>
        </w:tc>
        <w:tc>
          <w:tcPr>
            <w:tcW w:w="4675" w:type="dxa"/>
          </w:tcPr>
          <w:p w14:paraId="0B1382CA" w14:textId="23E88899" w:rsidR="00470083" w:rsidRDefault="00470083" w:rsidP="00E06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Tie in to new position when applicable</w:t>
            </w:r>
          </w:p>
        </w:tc>
      </w:tr>
    </w:tbl>
    <w:p w14:paraId="41508930" w14:textId="28DCFB82" w:rsidR="00E0684A" w:rsidRDefault="00E0684A" w:rsidP="00E0684A"/>
    <w:p w14:paraId="40A9815E" w14:textId="3C14ADAB" w:rsidR="00B47480" w:rsidRDefault="00B47480" w:rsidP="00E0684A"/>
    <w:p w14:paraId="0057580F" w14:textId="70E9C30F" w:rsidR="00EA331A" w:rsidRDefault="00EA331A" w:rsidP="00EA331A">
      <w:pPr>
        <w:pStyle w:val="Heading4"/>
      </w:pPr>
      <w:r>
        <w:t>Computer Knowledge:</w:t>
      </w:r>
    </w:p>
    <w:p w14:paraId="3B7383FF" w14:textId="4279E5E2" w:rsidR="00F51BA9" w:rsidRDefault="001E1DFE" w:rsidP="00F51BA9">
      <w:pPr>
        <w:pStyle w:val="ListParagraph"/>
        <w:numPr>
          <w:ilvl w:val="0"/>
          <w:numId w:val="11"/>
        </w:numPr>
      </w:pPr>
      <w:r>
        <w:t>Computer Skills – Provide computer resources based on answers</w:t>
      </w:r>
      <w:r w:rsidR="00F51BA9">
        <w:t xml:space="preserve">, Refer to </w:t>
      </w:r>
      <w:proofErr w:type="spellStart"/>
      <w:r w:rsidR="00F51BA9">
        <w:t>Regstaff</w:t>
      </w:r>
      <w:proofErr w:type="spellEnd"/>
      <w:r w:rsidR="00F51BA9">
        <w:t xml:space="preserve"> and Agency IT department as needed</w:t>
      </w:r>
    </w:p>
    <w:p w14:paraId="5974D469" w14:textId="042E0F0C" w:rsidR="00F51BA9" w:rsidRPr="00EA331A" w:rsidRDefault="00F51BA9" w:rsidP="00F51BA9">
      <w:pPr>
        <w:pStyle w:val="ListParagraph"/>
        <w:numPr>
          <w:ilvl w:val="0"/>
          <w:numId w:val="11"/>
        </w:numPr>
      </w:pPr>
      <w:r>
        <w:t xml:space="preserve">Online Learning </w:t>
      </w:r>
      <w:r w:rsidR="00725BB8">
        <w:t>–</w:t>
      </w:r>
      <w:r>
        <w:t xml:space="preserve"> </w:t>
      </w:r>
      <w:r w:rsidR="00725BB8">
        <w:t xml:space="preserve">Go through the Learning Center computer settings document with the new worker </w:t>
      </w:r>
      <w:r w:rsidR="002D65E4">
        <w:t xml:space="preserve">if needed based on answers, Refer to the Learning Center walkthrough video </w:t>
      </w:r>
    </w:p>
    <w:p w14:paraId="10E26E98" w14:textId="77777777" w:rsidR="00EA331A" w:rsidRDefault="00EA331A" w:rsidP="00E0684A"/>
    <w:p w14:paraId="1D35E729" w14:textId="4062A47E" w:rsidR="00B47480" w:rsidRDefault="003C6D46" w:rsidP="00B47480">
      <w:pPr>
        <w:pStyle w:val="Heading4"/>
      </w:pPr>
      <w:r>
        <w:t>System Knowledge:</w:t>
      </w:r>
    </w:p>
    <w:p w14:paraId="234D3F48" w14:textId="71D5CBBD" w:rsidR="003C6D46" w:rsidRDefault="003C6D46" w:rsidP="003C6D46">
      <w:pPr>
        <w:pStyle w:val="ListParagraph"/>
        <w:numPr>
          <w:ilvl w:val="0"/>
          <w:numId w:val="9"/>
        </w:numPr>
      </w:pPr>
      <w:r>
        <w:t xml:space="preserve">After the new worker completes the Introduction to Systems CBT, </w:t>
      </w:r>
      <w:r w:rsidR="008346F0">
        <w:t>provide the new worker with any requested tips based on the NWT Navigator’s personal experience</w:t>
      </w:r>
    </w:p>
    <w:p w14:paraId="31F615B0" w14:textId="56F7E146" w:rsidR="008346F0" w:rsidRDefault="00734BFB" w:rsidP="003C6D46">
      <w:pPr>
        <w:pStyle w:val="ListParagraph"/>
        <w:numPr>
          <w:ilvl w:val="0"/>
          <w:numId w:val="9"/>
        </w:numPr>
      </w:pPr>
      <w:r>
        <w:t>Refer to the Systems Desk Aid if needed based on the new worker’s experience level</w:t>
      </w:r>
    </w:p>
    <w:p w14:paraId="7E8A0EB8" w14:textId="02C691F6" w:rsidR="00734BFB" w:rsidRDefault="00F65AD8" w:rsidP="003C6D46">
      <w:pPr>
        <w:pStyle w:val="ListParagraph"/>
        <w:numPr>
          <w:ilvl w:val="0"/>
          <w:numId w:val="9"/>
        </w:numPr>
      </w:pPr>
      <w:r>
        <w:t>Maintain continual check-ins with the new worker to see if he or she is having any system issues throughout NWT</w:t>
      </w:r>
      <w:r w:rsidR="00EA331A">
        <w:t xml:space="preserve"> based on his or her responses </w:t>
      </w:r>
    </w:p>
    <w:p w14:paraId="50B988A1" w14:textId="515F22F9" w:rsidR="007C1D31" w:rsidRDefault="007C1D31" w:rsidP="007C1D31"/>
    <w:p w14:paraId="49CD88DE" w14:textId="534AF6B1" w:rsidR="007C1D31" w:rsidRDefault="00E33BB6" w:rsidP="00E33BB6">
      <w:pPr>
        <w:pStyle w:val="Heading4"/>
      </w:pPr>
      <w:r>
        <w:t xml:space="preserve">Other Information: </w:t>
      </w:r>
    </w:p>
    <w:p w14:paraId="7DE6C302" w14:textId="43C8A09D" w:rsidR="00E33BB6" w:rsidRDefault="00E33BB6" w:rsidP="00E33BB6">
      <w:pPr>
        <w:pStyle w:val="ListParagraph"/>
        <w:numPr>
          <w:ilvl w:val="0"/>
          <w:numId w:val="9"/>
        </w:numPr>
      </w:pPr>
      <w:r>
        <w:t>Use the new worker’s preferred method of contact and preferred learning style in your interactions whenever possible</w:t>
      </w:r>
      <w:r w:rsidR="003A1071">
        <w:t xml:space="preserve"> (Use Remind.com for texting)</w:t>
      </w:r>
    </w:p>
    <w:p w14:paraId="02705CCA" w14:textId="2CEE3391" w:rsidR="00E33BB6" w:rsidRPr="00E33BB6" w:rsidRDefault="00031CBB" w:rsidP="00E33BB6">
      <w:pPr>
        <w:pStyle w:val="ListParagraph"/>
        <w:numPr>
          <w:ilvl w:val="0"/>
          <w:numId w:val="9"/>
        </w:numPr>
      </w:pPr>
      <w:r>
        <w:t>Use ‘what interested you in becoming a W-2 worker’ as a motivational reminder as appropriate if the new worker is ever feeling frustrated or overwhelmed during NWT</w:t>
      </w:r>
    </w:p>
    <w:sectPr w:rsidR="00E33BB6" w:rsidRPr="00E33B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AF978" w14:textId="77777777" w:rsidR="00B1225F" w:rsidRDefault="00B1225F" w:rsidP="00F870D9">
      <w:r>
        <w:separator/>
      </w:r>
    </w:p>
  </w:endnote>
  <w:endnote w:type="continuationSeparator" w:id="0">
    <w:p w14:paraId="00E9A4BE" w14:textId="77777777" w:rsidR="00B1225F" w:rsidRDefault="00B1225F" w:rsidP="00F8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5B2E2" w14:textId="54191AED" w:rsidR="00F870D9" w:rsidRDefault="00F870D9" w:rsidP="00F870D9">
    <w:pPr>
      <w:pStyle w:val="Footer"/>
      <w:pBdr>
        <w:top w:val="double" w:sz="4" w:space="1" w:color="auto"/>
      </w:pBdr>
      <w:rPr>
        <w:sz w:val="20"/>
      </w:rPr>
    </w:pPr>
    <w:r w:rsidRPr="00F870D9">
      <w:rPr>
        <w:sz w:val="20"/>
      </w:rPr>
      <w:t>DFES/Partner Training Team</w:t>
    </w:r>
    <w:r w:rsidRPr="00F870D9">
      <w:rPr>
        <w:sz w:val="20"/>
      </w:rPr>
      <w:ptab w:relativeTo="margin" w:alignment="center" w:leader="none"/>
    </w:r>
    <w:r w:rsidRPr="00F870D9">
      <w:rPr>
        <w:sz w:val="20"/>
      </w:rPr>
      <w:fldChar w:fldCharType="begin"/>
    </w:r>
    <w:r w:rsidRPr="00F870D9">
      <w:rPr>
        <w:sz w:val="20"/>
      </w:rPr>
      <w:instrText xml:space="preserve"> PAGE   \* MERGEFORMAT </w:instrText>
    </w:r>
    <w:r w:rsidRPr="00F870D9">
      <w:rPr>
        <w:sz w:val="20"/>
      </w:rPr>
      <w:fldChar w:fldCharType="separate"/>
    </w:r>
    <w:r>
      <w:rPr>
        <w:noProof/>
        <w:sz w:val="20"/>
      </w:rPr>
      <w:t>1</w:t>
    </w:r>
    <w:r w:rsidRPr="00F870D9">
      <w:rPr>
        <w:noProof/>
        <w:sz w:val="20"/>
      </w:rPr>
      <w:fldChar w:fldCharType="end"/>
    </w:r>
    <w:r w:rsidRPr="00F870D9">
      <w:rPr>
        <w:sz w:val="20"/>
      </w:rPr>
      <w:ptab w:relativeTo="margin" w:alignment="right" w:leader="none"/>
    </w:r>
    <w:r w:rsidR="00831BA4">
      <w:rPr>
        <w:sz w:val="20"/>
      </w:rPr>
      <w:t>10/07</w:t>
    </w:r>
    <w:r w:rsidRPr="00F870D9">
      <w:rPr>
        <w:sz w:val="20"/>
      </w:rPr>
      <w:t>/19</w:t>
    </w:r>
  </w:p>
  <w:p w14:paraId="622AC8E4" w14:textId="447D2E64" w:rsidR="004A4675" w:rsidRPr="004A4675" w:rsidRDefault="004A4675" w:rsidP="00F870D9">
    <w:pPr>
      <w:pStyle w:val="Footer"/>
      <w:pBdr>
        <w:top w:val="double" w:sz="4" w:space="1" w:color="auto"/>
      </w:pBdr>
      <w:rPr>
        <w:sz w:val="16"/>
        <w:szCs w:val="16"/>
      </w:rPr>
    </w:pPr>
    <w:r w:rsidRPr="004A4675">
      <w:rPr>
        <w:sz w:val="16"/>
        <w:szCs w:val="16"/>
      </w:rPr>
      <w:t>S://…NewWorkerTraining_Monitoring_TrainerGuides_NWTNavigatorGuides_UsingProfileResults_100719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1FA77" w14:textId="77777777" w:rsidR="00B1225F" w:rsidRDefault="00B1225F" w:rsidP="00F870D9">
      <w:r>
        <w:separator/>
      </w:r>
    </w:p>
  </w:footnote>
  <w:footnote w:type="continuationSeparator" w:id="0">
    <w:p w14:paraId="0E071BC8" w14:textId="77777777" w:rsidR="00B1225F" w:rsidRDefault="00B1225F" w:rsidP="00F8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EE9C" w14:textId="7E98ABD5" w:rsidR="00F870D9" w:rsidRPr="00F870D9" w:rsidRDefault="00F870D9" w:rsidP="00F870D9">
    <w:pPr>
      <w:pStyle w:val="Header"/>
      <w:pBdr>
        <w:bottom w:val="thinThickSmallGap" w:sz="12" w:space="1" w:color="auto"/>
      </w:pBdr>
      <w:rPr>
        <w:sz w:val="20"/>
      </w:rPr>
    </w:pPr>
    <w:r w:rsidRPr="00F870D9">
      <w:rPr>
        <w:sz w:val="20"/>
      </w:rPr>
      <w:ptab w:relativeTo="margin" w:alignment="center" w:leader="none"/>
    </w:r>
    <w:r w:rsidRPr="00F870D9">
      <w:rPr>
        <w:sz w:val="20"/>
      </w:rPr>
      <w:ptab w:relativeTo="margin" w:alignment="right" w:leader="none"/>
    </w:r>
    <w:r w:rsidRPr="00F870D9">
      <w:rPr>
        <w:sz w:val="20"/>
      </w:rPr>
      <w:t>NWT Redesign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265A45"/>
    <w:multiLevelType w:val="hybridMultilevel"/>
    <w:tmpl w:val="B96AC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B53B0"/>
    <w:multiLevelType w:val="hybridMultilevel"/>
    <w:tmpl w:val="2EB6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05A02"/>
    <w:multiLevelType w:val="hybridMultilevel"/>
    <w:tmpl w:val="0F86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B0499"/>
    <w:multiLevelType w:val="hybridMultilevel"/>
    <w:tmpl w:val="0AA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75C4B68"/>
    <w:multiLevelType w:val="hybridMultilevel"/>
    <w:tmpl w:val="221A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DA0775"/>
    <w:multiLevelType w:val="hybridMultilevel"/>
    <w:tmpl w:val="CCFC8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010C5"/>
    <w:multiLevelType w:val="hybridMultilevel"/>
    <w:tmpl w:val="EEACEF6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22506"/>
    <w:multiLevelType w:val="hybridMultilevel"/>
    <w:tmpl w:val="9C9EBEE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963CF"/>
    <w:multiLevelType w:val="hybridMultilevel"/>
    <w:tmpl w:val="FE547A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C3"/>
    <w:rsid w:val="00022BAB"/>
    <w:rsid w:val="00031CBB"/>
    <w:rsid w:val="00034A97"/>
    <w:rsid w:val="000400C6"/>
    <w:rsid w:val="000629E3"/>
    <w:rsid w:val="00070CD3"/>
    <w:rsid w:val="0007472A"/>
    <w:rsid w:val="000754D2"/>
    <w:rsid w:val="00080FBE"/>
    <w:rsid w:val="00087EAE"/>
    <w:rsid w:val="00096CF0"/>
    <w:rsid w:val="000A236F"/>
    <w:rsid w:val="000C40B5"/>
    <w:rsid w:val="000D7AE7"/>
    <w:rsid w:val="000E4F8D"/>
    <w:rsid w:val="000E6F84"/>
    <w:rsid w:val="0010476A"/>
    <w:rsid w:val="0010601A"/>
    <w:rsid w:val="001078EA"/>
    <w:rsid w:val="00117B17"/>
    <w:rsid w:val="00126EAF"/>
    <w:rsid w:val="0013243E"/>
    <w:rsid w:val="001442B1"/>
    <w:rsid w:val="00150CD9"/>
    <w:rsid w:val="00162326"/>
    <w:rsid w:val="00164787"/>
    <w:rsid w:val="00164F34"/>
    <w:rsid w:val="00171EBC"/>
    <w:rsid w:val="001A409D"/>
    <w:rsid w:val="001B040D"/>
    <w:rsid w:val="001B403A"/>
    <w:rsid w:val="001C38FD"/>
    <w:rsid w:val="001D2DFE"/>
    <w:rsid w:val="001E1DFE"/>
    <w:rsid w:val="002000B6"/>
    <w:rsid w:val="0020018F"/>
    <w:rsid w:val="0020574A"/>
    <w:rsid w:val="00216AF2"/>
    <w:rsid w:val="00217EE2"/>
    <w:rsid w:val="002356E4"/>
    <w:rsid w:val="00235F55"/>
    <w:rsid w:val="00242402"/>
    <w:rsid w:val="00244014"/>
    <w:rsid w:val="00247846"/>
    <w:rsid w:val="00260AAE"/>
    <w:rsid w:val="00264E36"/>
    <w:rsid w:val="002671A5"/>
    <w:rsid w:val="0028735F"/>
    <w:rsid w:val="00290224"/>
    <w:rsid w:val="002B335A"/>
    <w:rsid w:val="002D385C"/>
    <w:rsid w:val="002D545E"/>
    <w:rsid w:val="002D65E4"/>
    <w:rsid w:val="002E5A56"/>
    <w:rsid w:val="002F57B1"/>
    <w:rsid w:val="003000CC"/>
    <w:rsid w:val="00321C8D"/>
    <w:rsid w:val="003278AB"/>
    <w:rsid w:val="003473A0"/>
    <w:rsid w:val="00347E36"/>
    <w:rsid w:val="00352976"/>
    <w:rsid w:val="0035752F"/>
    <w:rsid w:val="00384339"/>
    <w:rsid w:val="00393D10"/>
    <w:rsid w:val="003A1071"/>
    <w:rsid w:val="003A497C"/>
    <w:rsid w:val="003C13CB"/>
    <w:rsid w:val="003C2B0F"/>
    <w:rsid w:val="003C6D46"/>
    <w:rsid w:val="003D166C"/>
    <w:rsid w:val="003E21AE"/>
    <w:rsid w:val="003F182C"/>
    <w:rsid w:val="00400783"/>
    <w:rsid w:val="004162EC"/>
    <w:rsid w:val="0041754D"/>
    <w:rsid w:val="00422177"/>
    <w:rsid w:val="00426C2D"/>
    <w:rsid w:val="00426DD2"/>
    <w:rsid w:val="004325CD"/>
    <w:rsid w:val="004370FB"/>
    <w:rsid w:val="00466419"/>
    <w:rsid w:val="00470083"/>
    <w:rsid w:val="004975D5"/>
    <w:rsid w:val="004A133C"/>
    <w:rsid w:val="004A4675"/>
    <w:rsid w:val="004C6C38"/>
    <w:rsid w:val="004F11CA"/>
    <w:rsid w:val="004F3240"/>
    <w:rsid w:val="004F4132"/>
    <w:rsid w:val="0050779F"/>
    <w:rsid w:val="00536639"/>
    <w:rsid w:val="0054237A"/>
    <w:rsid w:val="00542B3B"/>
    <w:rsid w:val="00543A39"/>
    <w:rsid w:val="00547C81"/>
    <w:rsid w:val="00557BFF"/>
    <w:rsid w:val="005666D8"/>
    <w:rsid w:val="00573032"/>
    <w:rsid w:val="005742FF"/>
    <w:rsid w:val="00575E0A"/>
    <w:rsid w:val="00591AC5"/>
    <w:rsid w:val="00594107"/>
    <w:rsid w:val="00595610"/>
    <w:rsid w:val="005B199F"/>
    <w:rsid w:val="005B1FE4"/>
    <w:rsid w:val="005B379D"/>
    <w:rsid w:val="005B5DB3"/>
    <w:rsid w:val="005B66FD"/>
    <w:rsid w:val="005C34E3"/>
    <w:rsid w:val="005C5E0D"/>
    <w:rsid w:val="005D6DAF"/>
    <w:rsid w:val="005E62D6"/>
    <w:rsid w:val="005F0975"/>
    <w:rsid w:val="005F3665"/>
    <w:rsid w:val="00616B66"/>
    <w:rsid w:val="00622689"/>
    <w:rsid w:val="006253AB"/>
    <w:rsid w:val="00626378"/>
    <w:rsid w:val="00631BFC"/>
    <w:rsid w:val="00636242"/>
    <w:rsid w:val="00652CB8"/>
    <w:rsid w:val="00661629"/>
    <w:rsid w:val="0067794B"/>
    <w:rsid w:val="00682B56"/>
    <w:rsid w:val="00691B77"/>
    <w:rsid w:val="00692694"/>
    <w:rsid w:val="006A22EC"/>
    <w:rsid w:val="006B2B28"/>
    <w:rsid w:val="006C2F13"/>
    <w:rsid w:val="006C2F90"/>
    <w:rsid w:val="006C3996"/>
    <w:rsid w:val="006C6F6A"/>
    <w:rsid w:val="00725BB8"/>
    <w:rsid w:val="00731351"/>
    <w:rsid w:val="00732568"/>
    <w:rsid w:val="00734BFB"/>
    <w:rsid w:val="007435D6"/>
    <w:rsid w:val="007764CC"/>
    <w:rsid w:val="00794690"/>
    <w:rsid w:val="007A63CF"/>
    <w:rsid w:val="007C1D31"/>
    <w:rsid w:val="007E442F"/>
    <w:rsid w:val="007F2285"/>
    <w:rsid w:val="007F37B8"/>
    <w:rsid w:val="007F7CF5"/>
    <w:rsid w:val="00804187"/>
    <w:rsid w:val="00815137"/>
    <w:rsid w:val="008246F8"/>
    <w:rsid w:val="00831BA4"/>
    <w:rsid w:val="008346F0"/>
    <w:rsid w:val="00846C51"/>
    <w:rsid w:val="00855BB7"/>
    <w:rsid w:val="00856973"/>
    <w:rsid w:val="0086242A"/>
    <w:rsid w:val="008736FD"/>
    <w:rsid w:val="00875BC3"/>
    <w:rsid w:val="00876517"/>
    <w:rsid w:val="008A339D"/>
    <w:rsid w:val="008C684D"/>
    <w:rsid w:val="008D1B28"/>
    <w:rsid w:val="008D2B05"/>
    <w:rsid w:val="008D4AA2"/>
    <w:rsid w:val="008D534D"/>
    <w:rsid w:val="008E2732"/>
    <w:rsid w:val="008E4323"/>
    <w:rsid w:val="008E4CC0"/>
    <w:rsid w:val="00902D71"/>
    <w:rsid w:val="0093093D"/>
    <w:rsid w:val="0093320B"/>
    <w:rsid w:val="00942734"/>
    <w:rsid w:val="009530ED"/>
    <w:rsid w:val="009571C2"/>
    <w:rsid w:val="0096611C"/>
    <w:rsid w:val="009B5F15"/>
    <w:rsid w:val="009C09C7"/>
    <w:rsid w:val="009C312E"/>
    <w:rsid w:val="009D200C"/>
    <w:rsid w:val="009D59C1"/>
    <w:rsid w:val="009E7311"/>
    <w:rsid w:val="00A11492"/>
    <w:rsid w:val="00A411DF"/>
    <w:rsid w:val="00A43549"/>
    <w:rsid w:val="00A47D1C"/>
    <w:rsid w:val="00A64C1E"/>
    <w:rsid w:val="00A73C90"/>
    <w:rsid w:val="00A80EE1"/>
    <w:rsid w:val="00AB058A"/>
    <w:rsid w:val="00AC44C3"/>
    <w:rsid w:val="00B1225F"/>
    <w:rsid w:val="00B14689"/>
    <w:rsid w:val="00B31709"/>
    <w:rsid w:val="00B4623F"/>
    <w:rsid w:val="00B46FC3"/>
    <w:rsid w:val="00B47480"/>
    <w:rsid w:val="00B832A1"/>
    <w:rsid w:val="00B834C5"/>
    <w:rsid w:val="00BB5ED9"/>
    <w:rsid w:val="00BD1F09"/>
    <w:rsid w:val="00BF7CE0"/>
    <w:rsid w:val="00C01ACB"/>
    <w:rsid w:val="00C162C9"/>
    <w:rsid w:val="00C21995"/>
    <w:rsid w:val="00C7463D"/>
    <w:rsid w:val="00C81632"/>
    <w:rsid w:val="00C856D0"/>
    <w:rsid w:val="00C90800"/>
    <w:rsid w:val="00C92648"/>
    <w:rsid w:val="00CC05CF"/>
    <w:rsid w:val="00CC32ED"/>
    <w:rsid w:val="00CD79A2"/>
    <w:rsid w:val="00CE1AC1"/>
    <w:rsid w:val="00D01C73"/>
    <w:rsid w:val="00D05C60"/>
    <w:rsid w:val="00D061B9"/>
    <w:rsid w:val="00D365FC"/>
    <w:rsid w:val="00D4136B"/>
    <w:rsid w:val="00D7588A"/>
    <w:rsid w:val="00D75E6A"/>
    <w:rsid w:val="00D9095A"/>
    <w:rsid w:val="00DA1AAE"/>
    <w:rsid w:val="00DA3899"/>
    <w:rsid w:val="00DB29B3"/>
    <w:rsid w:val="00DB3B39"/>
    <w:rsid w:val="00DC466F"/>
    <w:rsid w:val="00DC50BB"/>
    <w:rsid w:val="00DD4F04"/>
    <w:rsid w:val="00DE252E"/>
    <w:rsid w:val="00DF2A51"/>
    <w:rsid w:val="00E00D1A"/>
    <w:rsid w:val="00E0684A"/>
    <w:rsid w:val="00E12A85"/>
    <w:rsid w:val="00E33BB6"/>
    <w:rsid w:val="00E34A21"/>
    <w:rsid w:val="00E4768C"/>
    <w:rsid w:val="00E47C61"/>
    <w:rsid w:val="00E55F30"/>
    <w:rsid w:val="00E63B35"/>
    <w:rsid w:val="00E65A03"/>
    <w:rsid w:val="00E757ED"/>
    <w:rsid w:val="00E816F6"/>
    <w:rsid w:val="00E90654"/>
    <w:rsid w:val="00E96515"/>
    <w:rsid w:val="00EA331A"/>
    <w:rsid w:val="00EB1169"/>
    <w:rsid w:val="00EB727E"/>
    <w:rsid w:val="00EB7FEE"/>
    <w:rsid w:val="00EC47B0"/>
    <w:rsid w:val="00ED687A"/>
    <w:rsid w:val="00ED6B5C"/>
    <w:rsid w:val="00EE2486"/>
    <w:rsid w:val="00EF36F5"/>
    <w:rsid w:val="00F47066"/>
    <w:rsid w:val="00F47D21"/>
    <w:rsid w:val="00F51BA9"/>
    <w:rsid w:val="00F51BD6"/>
    <w:rsid w:val="00F560B9"/>
    <w:rsid w:val="00F65AD8"/>
    <w:rsid w:val="00F83C74"/>
    <w:rsid w:val="00F870D9"/>
    <w:rsid w:val="00FA49F2"/>
    <w:rsid w:val="00FB4AAB"/>
    <w:rsid w:val="00FB60C2"/>
    <w:rsid w:val="00FC0C35"/>
    <w:rsid w:val="00FD1696"/>
    <w:rsid w:val="00FD2EB4"/>
    <w:rsid w:val="00FD3527"/>
    <w:rsid w:val="00FE2DAF"/>
    <w:rsid w:val="00FF4425"/>
    <w:rsid w:val="00FF5BB1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EE2E"/>
  <w15:chartTrackingRefBased/>
  <w15:docId w15:val="{A72CAE6A-9C07-4AF7-9D80-76B9ED00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F84"/>
    <w:pPr>
      <w:spacing w:after="0" w:line="240" w:lineRule="auto"/>
    </w:pPr>
    <w:rPr>
      <w:rFonts w:ascii="Arial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E6F84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0E6F84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0E6F84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0E6F84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0E6F84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0E6F84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0E6F84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0E6F84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0E6F84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E6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E6F8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E6F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0E6F84"/>
    <w:rPr>
      <w:rFonts w:ascii="Arial" w:hAnsi="Arial" w:cs="Times New Roman"/>
      <w:snapToGrid w:val="0"/>
      <w:szCs w:val="20"/>
    </w:rPr>
  </w:style>
  <w:style w:type="character" w:styleId="CommentReference">
    <w:name w:val="annotation reference"/>
    <w:semiHidden/>
    <w:rsid w:val="000E6F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6F84"/>
  </w:style>
  <w:style w:type="character" w:customStyle="1" w:styleId="CommentTextChar">
    <w:name w:val="Comment Text Char"/>
    <w:link w:val="CommentText"/>
    <w:semiHidden/>
    <w:rsid w:val="000E6F84"/>
    <w:rPr>
      <w:rFonts w:ascii="Arial" w:hAnsi="Arial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E6F84"/>
    <w:rPr>
      <w:b/>
      <w:bCs/>
      <w:sz w:val="20"/>
    </w:rPr>
  </w:style>
  <w:style w:type="character" w:customStyle="1" w:styleId="CommentSubjectChar">
    <w:name w:val="Comment Subject Char"/>
    <w:link w:val="CommentSubject"/>
    <w:rsid w:val="000E6F84"/>
    <w:rPr>
      <w:rFonts w:ascii="Arial" w:hAnsi="Arial" w:cs="Times New Roman"/>
      <w:b/>
      <w:bCs/>
      <w:sz w:val="20"/>
      <w:szCs w:val="20"/>
    </w:rPr>
  </w:style>
  <w:style w:type="paragraph" w:customStyle="1" w:styleId="Default">
    <w:name w:val="Default"/>
    <w:rsid w:val="000E6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Emphasis">
    <w:name w:val="Emphasis"/>
    <w:uiPriority w:val="20"/>
    <w:qFormat/>
    <w:rsid w:val="000E6F84"/>
    <w:rPr>
      <w:i/>
      <w:iCs/>
    </w:rPr>
  </w:style>
  <w:style w:type="paragraph" w:customStyle="1" w:styleId="EOSPPrintout">
    <w:name w:val="EOSP Printout"/>
    <w:basedOn w:val="Normal"/>
    <w:rsid w:val="000E6F8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qFormat/>
    <w:rsid w:val="000E6F8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0E6F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E6F84"/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rsid w:val="000E6F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E6F84"/>
    <w:rPr>
      <w:rFonts w:ascii="Arial" w:hAnsi="Arial" w:cs="Times New Roman"/>
      <w:szCs w:val="20"/>
    </w:rPr>
  </w:style>
  <w:style w:type="character" w:customStyle="1" w:styleId="Heading1Char">
    <w:name w:val="Heading 1 Char"/>
    <w:link w:val="Heading1"/>
    <w:rsid w:val="000E6F84"/>
    <w:rPr>
      <w:rFonts w:ascii="Tahoma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0E6F84"/>
    <w:rPr>
      <w:rFonts w:ascii="Tahoma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0E6F84"/>
    <w:rPr>
      <w:rFonts w:ascii="Tahoma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0E6F84"/>
    <w:rPr>
      <w:rFonts w:ascii="Tahoma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0E6F84"/>
    <w:rPr>
      <w:rFonts w:ascii="Tahoma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0E6F84"/>
    <w:rPr>
      <w:rFonts w:ascii="Tahoma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0E6F84"/>
    <w:rPr>
      <w:rFonts w:ascii="Comic Sans MS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0E6F84"/>
    <w:rPr>
      <w:rFonts w:ascii="Comic Sans MS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0E6F84"/>
    <w:rPr>
      <w:rFonts w:ascii="Comic Sans MS" w:hAnsi="Comic Sans MS" w:cs="Times New Roman"/>
      <w:b/>
      <w:i/>
      <w:sz w:val="48"/>
      <w:szCs w:val="20"/>
    </w:rPr>
  </w:style>
  <w:style w:type="character" w:styleId="Hyperlink">
    <w:name w:val="Hyperlink"/>
    <w:uiPriority w:val="99"/>
    <w:rsid w:val="000E6F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6F84"/>
    <w:pPr>
      <w:ind w:left="720"/>
    </w:pPr>
  </w:style>
  <w:style w:type="paragraph" w:customStyle="1" w:styleId="ScreenPath">
    <w:name w:val="Screen Path"/>
    <w:basedOn w:val="Normal"/>
    <w:rsid w:val="000E6F8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0E6F8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qFormat/>
    <w:rsid w:val="000E6F84"/>
    <w:rPr>
      <w:b/>
      <w:bCs/>
    </w:rPr>
  </w:style>
  <w:style w:type="table" w:styleId="TableGrid">
    <w:name w:val="Table Grid"/>
    <w:basedOn w:val="TableNormal"/>
    <w:rsid w:val="000E6F8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0E6F8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0E6F84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0E6F84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0E6F84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0E6F84"/>
    <w:rPr>
      <w:sz w:val="20"/>
    </w:rPr>
  </w:style>
  <w:style w:type="paragraph" w:customStyle="1" w:styleId="TNReferenceText">
    <w:name w:val="TN Reference Text"/>
    <w:basedOn w:val="Normal"/>
    <w:rsid w:val="000E6F84"/>
    <w:rPr>
      <w:i/>
      <w:sz w:val="20"/>
    </w:rPr>
  </w:style>
  <w:style w:type="paragraph" w:customStyle="1" w:styleId="TNTitle">
    <w:name w:val="TN Title"/>
    <w:basedOn w:val="Normal"/>
    <w:next w:val="TNNormal"/>
    <w:rsid w:val="000E6F84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0E6F84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0E6F84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0E6F84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0E6F84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0E6F84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0E6F84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0E6F84"/>
    <w:pPr>
      <w:ind w:left="1440"/>
    </w:pPr>
  </w:style>
  <w:style w:type="paragraph" w:styleId="TOC8">
    <w:name w:val="toc 8"/>
    <w:basedOn w:val="Normal"/>
    <w:next w:val="Normal"/>
    <w:autoRedefine/>
    <w:semiHidden/>
    <w:rsid w:val="000E6F84"/>
    <w:pPr>
      <w:ind w:left="1680"/>
    </w:pPr>
  </w:style>
  <w:style w:type="paragraph" w:styleId="TOC9">
    <w:name w:val="toc 9"/>
    <w:basedOn w:val="Normal"/>
    <w:next w:val="Normal"/>
    <w:autoRedefine/>
    <w:semiHidden/>
    <w:rsid w:val="000E6F84"/>
    <w:pPr>
      <w:ind w:left="1920"/>
    </w:pPr>
  </w:style>
  <w:style w:type="paragraph" w:customStyle="1" w:styleId="CARESscreenprintstyle">
    <w:name w:val="CARES screen print style"/>
    <w:basedOn w:val="Normal"/>
    <w:rsid w:val="000400C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KIDSscreenprintstyle">
    <w:name w:val="KIDS screen print style"/>
    <w:basedOn w:val="Normal"/>
    <w:qFormat/>
    <w:rsid w:val="000400C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rsid w:val="000400C6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0400C6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0400C6"/>
    <w:pPr>
      <w:numPr>
        <w:numId w:val="1"/>
      </w:numPr>
    </w:pPr>
  </w:style>
  <w:style w:type="numbering" w:customStyle="1" w:styleId="PTTNumbering">
    <w:name w:val="PTT_Numbering"/>
    <w:uiPriority w:val="99"/>
    <w:rsid w:val="000400C6"/>
    <w:pPr>
      <w:numPr>
        <w:numId w:val="2"/>
      </w:numPr>
    </w:pPr>
  </w:style>
  <w:style w:type="table" w:styleId="GridTable1Light">
    <w:name w:val="Grid Table 1 Light"/>
    <w:basedOn w:val="TableNormal"/>
    <w:uiPriority w:val="46"/>
    <w:rsid w:val="008D2B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96E7-BBB4-43DC-8EC9-AA3122BB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Oshkosh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Hilsgen, Sally M.</dc:creator>
  <cp:keywords/>
  <dc:description/>
  <cp:lastModifiedBy>Hilsgen, Sally M - DCF</cp:lastModifiedBy>
  <cp:revision>4</cp:revision>
  <dcterms:created xsi:type="dcterms:W3CDTF">2019-10-07T18:41:00Z</dcterms:created>
  <dcterms:modified xsi:type="dcterms:W3CDTF">2019-11-19T20:02:00Z</dcterms:modified>
</cp:coreProperties>
</file>